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仿宋_GB2312" w:hAnsi="仿宋_GB2312" w:eastAsia="仿宋_GB2312" w:cs="仿宋_GB2312"/>
          <w:b/>
          <w:i w:val="0"/>
          <w:caps w:val="0"/>
          <w:color w:val="auto"/>
          <w:spacing w:val="0"/>
          <w:sz w:val="32"/>
          <w:szCs w:val="32"/>
          <w:u w:val="none"/>
          <w:shd w:val="clear" w:fill="FFFFFF"/>
        </w:rPr>
      </w:pPr>
      <w:bookmarkStart w:id="0" w:name="_GoBack"/>
      <w:r>
        <w:rPr>
          <w:rFonts w:hint="eastAsia" w:ascii="仿宋_GB2312" w:hAnsi="仿宋_GB2312" w:eastAsia="仿宋_GB2312" w:cs="仿宋_GB2312"/>
          <w:b/>
          <w:i w:val="0"/>
          <w:caps w:val="0"/>
          <w:color w:val="auto"/>
          <w:spacing w:val="0"/>
          <w:sz w:val="32"/>
          <w:szCs w:val="32"/>
          <w:u w:val="none"/>
          <w:shd w:val="clear" w:fill="FFFFFF"/>
        </w:rPr>
        <w:t>附件1</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仿宋_GB2312" w:hAnsi="仿宋_GB2312" w:eastAsia="仿宋_GB2312" w:cs="仿宋_GB2312"/>
          <w:b w:val="0"/>
          <w:bCs/>
          <w:i w:val="0"/>
          <w:caps w:val="0"/>
          <w:color w:val="auto"/>
          <w:spacing w:val="0"/>
          <w:sz w:val="32"/>
          <w:szCs w:val="32"/>
          <w:u w:val="none"/>
          <w:shd w:val="clear" w:fill="FFFFFF"/>
          <w:lang w:val="en-US" w:eastAsia="zh-CN"/>
        </w:rPr>
      </w:pPr>
      <w:r>
        <w:rPr>
          <w:rFonts w:hint="eastAsia" w:ascii="仿宋_GB2312" w:hAnsi="仿宋_GB2312" w:eastAsia="仿宋_GB2312" w:cs="仿宋_GB2312"/>
          <w:b/>
          <w:i w:val="0"/>
          <w:caps w:val="0"/>
          <w:color w:val="auto"/>
          <w:spacing w:val="0"/>
          <w:sz w:val="32"/>
          <w:szCs w:val="32"/>
          <w:u w:val="none"/>
          <w:shd w:val="clear" w:fill="FFFFFF"/>
        </w:rPr>
        <w:t>关于组建</w:t>
      </w:r>
      <w:r>
        <w:rPr>
          <w:rFonts w:hint="eastAsia" w:ascii="仿宋_GB2312" w:hAnsi="仿宋_GB2312" w:eastAsia="仿宋_GB2312" w:cs="仿宋_GB2312"/>
          <w:b/>
          <w:i w:val="0"/>
          <w:caps w:val="0"/>
          <w:color w:val="auto"/>
          <w:spacing w:val="0"/>
          <w:sz w:val="32"/>
          <w:szCs w:val="32"/>
          <w:u w:val="none"/>
          <w:shd w:val="clear" w:fill="FFFFFF"/>
          <w:lang w:val="en-US" w:eastAsia="zh-CN"/>
        </w:rPr>
        <w:t>海南省农垦投资控股集团有限公司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b/>
          <w:i w:val="0"/>
          <w:caps w:val="0"/>
          <w:color w:val="auto"/>
          <w:spacing w:val="0"/>
          <w:sz w:val="32"/>
          <w:szCs w:val="32"/>
          <w:u w:val="none"/>
          <w:shd w:val="clear" w:fill="FFFFFF"/>
        </w:rPr>
      </w:pPr>
      <w:r>
        <w:rPr>
          <w:rFonts w:hint="eastAsia" w:ascii="仿宋_GB2312" w:hAnsi="仿宋_GB2312" w:eastAsia="仿宋_GB2312" w:cs="仿宋_GB2312"/>
          <w:b/>
          <w:i w:val="0"/>
          <w:caps w:val="0"/>
          <w:color w:val="auto"/>
          <w:spacing w:val="0"/>
          <w:sz w:val="32"/>
          <w:szCs w:val="32"/>
          <w:u w:val="none"/>
          <w:shd w:val="clear" w:fill="FFFFFF"/>
        </w:rPr>
        <w:t>统一外聘</w:t>
      </w:r>
      <w:r>
        <w:rPr>
          <w:rFonts w:hint="eastAsia" w:ascii="仿宋_GB2312" w:hAnsi="仿宋_GB2312" w:eastAsia="仿宋_GB2312" w:cs="仿宋_GB2312"/>
          <w:b/>
          <w:i w:val="0"/>
          <w:caps w:val="0"/>
          <w:color w:val="auto"/>
          <w:spacing w:val="0"/>
          <w:sz w:val="32"/>
          <w:szCs w:val="32"/>
          <w:u w:val="none"/>
          <w:shd w:val="clear" w:fill="FFFFFF"/>
          <w:lang w:val="en-US" w:eastAsia="zh-CN"/>
        </w:rPr>
        <w:t>法律服务机构库</w:t>
      </w:r>
      <w:r>
        <w:rPr>
          <w:rFonts w:hint="eastAsia" w:ascii="仿宋_GB2312" w:hAnsi="仿宋_GB2312" w:eastAsia="仿宋_GB2312" w:cs="仿宋_GB2312"/>
          <w:b/>
          <w:i w:val="0"/>
          <w:caps w:val="0"/>
          <w:color w:val="auto"/>
          <w:spacing w:val="0"/>
          <w:sz w:val="32"/>
          <w:szCs w:val="32"/>
          <w:u w:val="none"/>
          <w:shd w:val="clear" w:fill="FFFFFF"/>
        </w:rPr>
        <w:t>建库比选竞聘书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b/>
          <w:i w:val="0"/>
          <w:caps w:val="0"/>
          <w:color w:val="auto"/>
          <w:spacing w:val="0"/>
          <w:sz w:val="32"/>
          <w:szCs w:val="32"/>
          <w:u w:val="none"/>
          <w:shd w:val="clear" w:fill="FFFFFF"/>
        </w:rPr>
      </w:pPr>
      <w:r>
        <w:rPr>
          <w:rFonts w:hint="eastAsia" w:ascii="仿宋_GB2312" w:hAnsi="仿宋_GB2312" w:eastAsia="仿宋_GB2312" w:cs="仿宋_GB2312"/>
          <w:b/>
          <w:i w:val="0"/>
          <w:caps w:val="0"/>
          <w:color w:val="auto"/>
          <w:spacing w:val="0"/>
          <w:sz w:val="32"/>
          <w:szCs w:val="32"/>
          <w:u w:val="none"/>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0"/>
          <w:sz w:val="32"/>
          <w:szCs w:val="32"/>
          <w:u w:val="none"/>
          <w:shd w:val="clear" w:fill="FFFFFF"/>
          <w:lang w:val="en-US" w:eastAsia="zh-CN"/>
        </w:rPr>
      </w:pPr>
      <w:r>
        <w:rPr>
          <w:rFonts w:hint="eastAsia" w:ascii="仿宋_GB2312" w:hAnsi="仿宋_GB2312" w:eastAsia="仿宋_GB2312" w:cs="仿宋_GB2312"/>
          <w:b w:val="0"/>
          <w:i w:val="0"/>
          <w:caps w:val="0"/>
          <w:color w:val="auto"/>
          <w:spacing w:val="0"/>
          <w:sz w:val="32"/>
          <w:szCs w:val="32"/>
          <w:u w:val="none"/>
          <w:shd w:val="clear" w:fill="FFFFFF"/>
        </w:rPr>
        <w:t>致：</w:t>
      </w:r>
      <w:r>
        <w:rPr>
          <w:rFonts w:hint="eastAsia" w:ascii="仿宋_GB2312" w:hAnsi="仿宋_GB2312" w:eastAsia="仿宋_GB2312" w:cs="仿宋_GB2312"/>
          <w:b w:val="0"/>
          <w:i w:val="0"/>
          <w:caps w:val="0"/>
          <w:color w:val="auto"/>
          <w:spacing w:val="0"/>
          <w:sz w:val="32"/>
          <w:szCs w:val="32"/>
          <w:u w:val="none"/>
          <w:shd w:val="clear" w:fill="FFFFFF"/>
          <w:lang w:val="en-US" w:eastAsia="zh-CN"/>
        </w:rPr>
        <w:t>海南省农垦投资控股集团有限公司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根据你公司发布的关于组建</w:t>
      </w:r>
      <w:r>
        <w:rPr>
          <w:rFonts w:hint="eastAsia" w:ascii="仿宋_GB2312" w:hAnsi="仿宋_GB2312" w:eastAsia="仿宋_GB2312" w:cs="仿宋_GB2312"/>
          <w:b w:val="0"/>
          <w:i w:val="0"/>
          <w:caps w:val="0"/>
          <w:color w:val="auto"/>
          <w:spacing w:val="0"/>
          <w:sz w:val="32"/>
          <w:szCs w:val="32"/>
          <w:u w:val="none"/>
          <w:shd w:val="clear" w:fill="FFFFFF"/>
          <w:lang w:val="en-US" w:eastAsia="zh-CN"/>
        </w:rPr>
        <w:t>海南省农垦投资控股集团有限公司</w:t>
      </w:r>
      <w:r>
        <w:rPr>
          <w:rFonts w:hint="eastAsia" w:ascii="仿宋_GB2312" w:hAnsi="仿宋_GB2312" w:eastAsia="仿宋_GB2312" w:cs="仿宋_GB2312"/>
          <w:b w:val="0"/>
          <w:i w:val="0"/>
          <w:caps w:val="0"/>
          <w:color w:val="auto"/>
          <w:spacing w:val="0"/>
          <w:sz w:val="32"/>
          <w:szCs w:val="32"/>
          <w:u w:val="none"/>
          <w:shd w:val="clear" w:fill="FFFFFF"/>
        </w:rPr>
        <w:t>统一外聘</w:t>
      </w:r>
      <w:r>
        <w:rPr>
          <w:rFonts w:hint="eastAsia" w:ascii="仿宋_GB2312" w:hAnsi="仿宋_GB2312" w:eastAsia="仿宋_GB2312" w:cs="仿宋_GB2312"/>
          <w:b w:val="0"/>
          <w:i w:val="0"/>
          <w:caps w:val="0"/>
          <w:color w:val="auto"/>
          <w:spacing w:val="0"/>
          <w:sz w:val="32"/>
          <w:szCs w:val="32"/>
          <w:u w:val="none"/>
          <w:shd w:val="clear" w:fill="FFFFFF"/>
          <w:lang w:val="en-US" w:eastAsia="zh-CN"/>
        </w:rPr>
        <w:t>法律服务机构库</w:t>
      </w:r>
      <w:r>
        <w:rPr>
          <w:rFonts w:hint="eastAsia" w:ascii="仿宋_GB2312" w:hAnsi="仿宋_GB2312" w:eastAsia="仿宋_GB2312" w:cs="仿宋_GB2312"/>
          <w:b w:val="0"/>
          <w:i w:val="0"/>
          <w:caps w:val="0"/>
          <w:color w:val="auto"/>
          <w:spacing w:val="0"/>
          <w:sz w:val="32"/>
          <w:szCs w:val="32"/>
          <w:u w:val="none"/>
          <w:shd w:val="clear" w:fill="FFFFFF"/>
        </w:rPr>
        <w:t>建库比选竞聘书的有关要求，　　　　　（全名及职衔）经正式授权并以竞聘人</w:t>
      </w:r>
      <w:r>
        <w:rPr>
          <w:rFonts w:hint="eastAsia" w:ascii="仿宋_GB2312" w:hAnsi="仿宋_GB2312" w:eastAsia="仿宋_GB2312" w:cs="仿宋_GB2312"/>
          <w:b w:val="0"/>
          <w:i w:val="0"/>
          <w:caps w:val="0"/>
          <w:color w:val="auto"/>
          <w:spacing w:val="0"/>
          <w:sz w:val="32"/>
          <w:szCs w:val="32"/>
          <w:u w:val="single"/>
          <w:shd w:val="clear" w:fill="FFFFFF"/>
        </w:rPr>
        <w:t>　　　　　</w:t>
      </w:r>
      <w:r>
        <w:rPr>
          <w:rFonts w:hint="eastAsia" w:ascii="仿宋_GB2312" w:hAnsi="仿宋_GB2312" w:eastAsia="仿宋_GB2312" w:cs="仿宋_GB2312"/>
          <w:b w:val="0"/>
          <w:i w:val="0"/>
          <w:caps w:val="0"/>
          <w:color w:val="auto"/>
          <w:spacing w:val="0"/>
          <w:sz w:val="32"/>
          <w:szCs w:val="32"/>
          <w:u w:val="none"/>
          <w:shd w:val="clear" w:fill="FFFFFF"/>
        </w:rPr>
        <w:t>（竞聘人名称、地址）的名义竞聘。提交竞聘文件正本一份，副本</w:t>
      </w:r>
      <w:r>
        <w:rPr>
          <w:rFonts w:hint="eastAsia" w:ascii="仿宋_GB2312" w:hAnsi="仿宋_GB2312" w:eastAsia="仿宋_GB2312" w:cs="仿宋_GB2312"/>
          <w:b w:val="0"/>
          <w:i w:val="0"/>
          <w:caps w:val="0"/>
          <w:color w:val="auto"/>
          <w:spacing w:val="0"/>
          <w:sz w:val="32"/>
          <w:szCs w:val="32"/>
          <w:u w:val="single"/>
          <w:shd w:val="clear" w:fill="FFFFFF"/>
        </w:rPr>
        <w:t>　　</w:t>
      </w:r>
      <w:r>
        <w:rPr>
          <w:rFonts w:hint="eastAsia" w:ascii="仿宋_GB2312" w:hAnsi="仿宋_GB2312" w:eastAsia="仿宋_GB2312" w:cs="仿宋_GB2312"/>
          <w:b w:val="0"/>
          <w:i w:val="0"/>
          <w:caps w:val="0"/>
          <w:color w:val="auto"/>
          <w:spacing w:val="0"/>
          <w:sz w:val="32"/>
          <w:szCs w:val="32"/>
          <w:u w:val="none"/>
          <w:shd w:val="clear" w:fill="FFFFFF"/>
        </w:rPr>
        <w:t>份。竞聘文件包括但不限于：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1．竞聘书；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2．服务收费报价；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3．律师服务团队介绍；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（请各竞聘人根据公告文件及实际情况自行补充）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签字代表及竞聘人在此声明并同意：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1．对我们提交的所有文件的真实性及完整性负责。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2．我们已经详细地阅读了全部公告文件及其附件，包括澄清及参考文件（若有），你发布的公告文件时就相关情况进行了详细解释，我们完全理解及同意，并放弃对这方面有不明及误解的权利。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3．我们已经被详细告知并明确知道，本次是自愿参与组建</w:t>
      </w:r>
      <w:r>
        <w:rPr>
          <w:rFonts w:hint="eastAsia" w:ascii="仿宋_GB2312" w:hAnsi="仿宋_GB2312" w:eastAsia="仿宋_GB2312" w:cs="仿宋_GB2312"/>
          <w:b w:val="0"/>
          <w:i w:val="0"/>
          <w:caps w:val="0"/>
          <w:color w:val="auto"/>
          <w:spacing w:val="0"/>
          <w:sz w:val="32"/>
          <w:szCs w:val="32"/>
          <w:u w:val="none"/>
          <w:shd w:val="clear" w:fill="FFFFFF"/>
          <w:lang w:val="en-US" w:eastAsia="zh-CN"/>
        </w:rPr>
        <w:t>海南省农垦投资控股集团有限公司</w:t>
      </w:r>
      <w:r>
        <w:rPr>
          <w:rFonts w:hint="eastAsia" w:ascii="仿宋_GB2312" w:hAnsi="仿宋_GB2312" w:eastAsia="仿宋_GB2312" w:cs="仿宋_GB2312"/>
          <w:b w:val="0"/>
          <w:i w:val="0"/>
          <w:caps w:val="0"/>
          <w:color w:val="auto"/>
          <w:spacing w:val="0"/>
          <w:sz w:val="32"/>
          <w:szCs w:val="32"/>
          <w:u w:val="none"/>
          <w:shd w:val="clear" w:fill="FFFFFF"/>
        </w:rPr>
        <w:t>统一外聘</w:t>
      </w:r>
      <w:r>
        <w:rPr>
          <w:rFonts w:hint="eastAsia" w:ascii="仿宋_GB2312" w:hAnsi="仿宋_GB2312" w:eastAsia="仿宋_GB2312" w:cs="仿宋_GB2312"/>
          <w:b w:val="0"/>
          <w:i w:val="0"/>
          <w:caps w:val="0"/>
          <w:color w:val="auto"/>
          <w:spacing w:val="0"/>
          <w:sz w:val="32"/>
          <w:szCs w:val="32"/>
          <w:u w:val="none"/>
          <w:shd w:val="clear" w:fill="FFFFFF"/>
          <w:lang w:val="en-US" w:eastAsia="zh-CN"/>
        </w:rPr>
        <w:t>法律服务机构库</w:t>
      </w:r>
      <w:r>
        <w:rPr>
          <w:rFonts w:hint="eastAsia" w:ascii="仿宋_GB2312" w:hAnsi="仿宋_GB2312" w:eastAsia="仿宋_GB2312" w:cs="仿宋_GB2312"/>
          <w:b w:val="0"/>
          <w:i w:val="0"/>
          <w:caps w:val="0"/>
          <w:color w:val="auto"/>
          <w:spacing w:val="0"/>
          <w:sz w:val="32"/>
          <w:szCs w:val="32"/>
          <w:u w:val="none"/>
          <w:shd w:val="clear" w:fill="FFFFFF"/>
        </w:rPr>
        <w:t>建库比选的竞聘，最终是否被选聘入库，其决定权将完全取决于</w:t>
      </w:r>
      <w:r>
        <w:rPr>
          <w:rFonts w:hint="eastAsia" w:ascii="仿宋_GB2312" w:hAnsi="仿宋_GB2312" w:eastAsia="仿宋_GB2312" w:cs="仿宋_GB2312"/>
          <w:b w:val="0"/>
          <w:i w:val="0"/>
          <w:caps w:val="0"/>
          <w:color w:val="auto"/>
          <w:spacing w:val="0"/>
          <w:sz w:val="32"/>
          <w:szCs w:val="32"/>
          <w:u w:val="none"/>
          <w:shd w:val="clear" w:fill="FFFFFF"/>
          <w:lang w:val="en-US" w:eastAsia="zh-CN"/>
        </w:rPr>
        <w:t>海南省农垦投资控股集团有限公司</w:t>
      </w:r>
      <w:r>
        <w:rPr>
          <w:rFonts w:hint="eastAsia" w:ascii="仿宋_GB2312" w:hAnsi="仿宋_GB2312" w:eastAsia="仿宋_GB2312" w:cs="仿宋_GB2312"/>
          <w:b w:val="0"/>
          <w:i w:val="0"/>
          <w:caps w:val="0"/>
          <w:color w:val="auto"/>
          <w:spacing w:val="0"/>
          <w:sz w:val="32"/>
          <w:szCs w:val="32"/>
          <w:u w:val="none"/>
          <w:shd w:val="clear" w:fill="FFFFFF"/>
        </w:rPr>
        <w:t>。如我们未被选聘，我们承诺双方将不会产生任何纠纷，并且我们保证将在接到是否被选聘的通知后48小时内将相关材料全部返还</w:t>
      </w:r>
      <w:r>
        <w:rPr>
          <w:rFonts w:hint="eastAsia" w:ascii="仿宋_GB2312" w:hAnsi="仿宋_GB2312" w:eastAsia="仿宋_GB2312" w:cs="仿宋_GB2312"/>
          <w:b w:val="0"/>
          <w:i w:val="0"/>
          <w:caps w:val="0"/>
          <w:color w:val="auto"/>
          <w:spacing w:val="0"/>
          <w:sz w:val="32"/>
          <w:szCs w:val="32"/>
          <w:u w:val="none"/>
          <w:shd w:val="clear" w:fill="FFFFFF"/>
          <w:lang w:val="en-US" w:eastAsia="zh-CN"/>
        </w:rPr>
        <w:t>海南省农垦投资控股集团有限公司</w:t>
      </w:r>
      <w:r>
        <w:rPr>
          <w:rFonts w:hint="eastAsia" w:ascii="仿宋_GB2312" w:hAnsi="仿宋_GB2312" w:eastAsia="仿宋_GB2312" w:cs="仿宋_GB2312"/>
          <w:b w:val="0"/>
          <w:i w:val="0"/>
          <w:caps w:val="0"/>
          <w:color w:val="auto"/>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4．我们理解你们并无义务必须接受最低报价的竞聘或其他任何方式的竞聘。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5．所有有关本次竞聘的函电送至：</w:t>
      </w:r>
      <w:r>
        <w:rPr>
          <w:rFonts w:hint="eastAsia" w:ascii="仿宋_GB2312" w:hAnsi="仿宋_GB2312" w:eastAsia="仿宋_GB2312" w:cs="仿宋_GB2312"/>
          <w:b w:val="0"/>
          <w:i w:val="0"/>
          <w:caps w:val="0"/>
          <w:color w:val="auto"/>
          <w:spacing w:val="0"/>
          <w:sz w:val="32"/>
          <w:szCs w:val="32"/>
          <w:u w:val="single"/>
          <w:shd w:val="clear" w:fill="FFFFFF"/>
        </w:rPr>
        <w:t>　　　　　</w:t>
      </w:r>
      <w:r>
        <w:rPr>
          <w:rFonts w:hint="eastAsia" w:ascii="仿宋_GB2312" w:hAnsi="仿宋_GB2312" w:eastAsia="仿宋_GB2312" w:cs="仿宋_GB2312"/>
          <w:b w:val="0"/>
          <w:i w:val="0"/>
          <w:caps w:val="0"/>
          <w:color w:val="auto"/>
          <w:spacing w:val="0"/>
          <w:sz w:val="32"/>
          <w:szCs w:val="32"/>
          <w:u w:val="single"/>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u w:val="single"/>
          <w:shd w:val="clear" w:fill="FFFFFF"/>
        </w:rPr>
        <w:t>　　</w:t>
      </w:r>
      <w:r>
        <w:rPr>
          <w:rFonts w:hint="eastAsia" w:ascii="仿宋_GB2312" w:hAnsi="仿宋_GB2312" w:eastAsia="仿宋_GB2312" w:cs="仿宋_GB2312"/>
          <w:b w:val="0"/>
          <w:i w:val="0"/>
          <w:caps w:val="0"/>
          <w:color w:val="auto"/>
          <w:spacing w:val="0"/>
          <w:sz w:val="32"/>
          <w:szCs w:val="32"/>
          <w:u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（以下无正文）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4800" w:right="0" w:hanging="4800" w:hangingChars="1500"/>
        <w:textAlignment w:val="auto"/>
        <w:rPr>
          <w:rFonts w:hint="eastAsia" w:ascii="仿宋_GB2312" w:hAnsi="仿宋_GB2312" w:eastAsia="仿宋_GB2312" w:cs="仿宋_GB2312"/>
          <w:b w:val="0"/>
          <w:i w:val="0"/>
          <w:caps w:val="0"/>
          <w:color w:val="auto"/>
          <w:spacing w:val="0"/>
          <w:sz w:val="32"/>
          <w:szCs w:val="32"/>
          <w:u w:val="none"/>
          <w:shd w:val="clear" w:fill="FFFFFF"/>
          <w:lang w:val="en-US" w:eastAsia="zh-CN"/>
        </w:rPr>
      </w:pPr>
      <w:r>
        <w:rPr>
          <w:rFonts w:hint="eastAsia" w:ascii="仿宋_GB2312" w:hAnsi="仿宋_GB2312" w:eastAsia="仿宋_GB2312" w:cs="仿宋_GB2312"/>
          <w:b w:val="0"/>
          <w:i w:val="0"/>
          <w:caps w:val="0"/>
          <w:color w:val="auto"/>
          <w:spacing w:val="0"/>
          <w:sz w:val="32"/>
          <w:szCs w:val="32"/>
          <w:u w:val="none"/>
          <w:shd w:val="clear" w:fill="FFFFFF"/>
        </w:rPr>
        <w:t>　　                                           </w:t>
      </w:r>
      <w:r>
        <w:rPr>
          <w:rFonts w:hint="eastAsia" w:ascii="仿宋_GB2312" w:hAnsi="仿宋_GB2312" w:eastAsia="仿宋_GB2312" w:cs="仿宋_GB2312"/>
          <w:b w:val="0"/>
          <w:i w:val="0"/>
          <w:caps w:val="0"/>
          <w:color w:val="auto"/>
          <w:spacing w:val="0"/>
          <w:sz w:val="32"/>
          <w:szCs w:val="32"/>
          <w:u w:val="none"/>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4790" w:leftChars="1976" w:right="0" w:hanging="640" w:hanging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授权代表(签名)：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t>　                                    竞聘方名称：　　　　　　　　　　　　　　</w:t>
      </w:r>
    </w:p>
    <w:p>
      <w:r>
        <w:rPr>
          <w:rFonts w:hint="eastAsia" w:ascii="仿宋_GB2312" w:hAnsi="仿宋_GB2312" w:eastAsia="仿宋_GB2312" w:cs="仿宋_GB2312"/>
          <w:b w:val="0"/>
          <w:i w:val="0"/>
          <w:caps w:val="0"/>
          <w:color w:val="auto"/>
          <w:spacing w:val="0"/>
          <w:sz w:val="32"/>
          <w:szCs w:val="32"/>
          <w:u w:val="none"/>
          <w:shd w:val="clear" w:fill="FFFFFF"/>
        </w:rPr>
        <w:t>　　                                 竞聘方印章：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524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2021-09-18T04:46:40Z</dcterms:created>
  <dc:creator>Administrator</dc:creator>
  <cp:lastModifiedBy>Administrator</cp:lastModifiedBy>
  <dcterms:modified xsi:type="dcterms:W3CDTF">2021-09-18T04:47:23Z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E08AE7B01A104895B699C4178C52042B</vt:lpwstr>
  </property>
</Properties>
</file>